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809BD" w14:textId="77777777" w:rsidR="00150F77" w:rsidRDefault="00150F77" w:rsidP="00E21F11">
      <w:pPr>
        <w:pStyle w:val="Titre"/>
        <w:jc w:val="both"/>
      </w:pPr>
      <w:r>
        <w:t>Rapport</w:t>
      </w:r>
    </w:p>
    <w:p w14:paraId="3339ED1A" w14:textId="77777777" w:rsidR="00150F77" w:rsidRDefault="00150F77" w:rsidP="00E21F11">
      <w:pPr>
        <w:pStyle w:val="Titre1"/>
        <w:jc w:val="both"/>
      </w:pPr>
      <w:r>
        <w:t>Objectif</w:t>
      </w:r>
    </w:p>
    <w:p w14:paraId="55C1549E" w14:textId="42E2362D" w:rsidR="00A024CF" w:rsidRDefault="006D4031" w:rsidP="00E21F11">
      <w:pPr>
        <w:pStyle w:val="Paragraphedeliste"/>
        <w:numPr>
          <w:ilvl w:val="0"/>
          <w:numId w:val="7"/>
        </w:numPr>
        <w:jc w:val="both"/>
      </w:pPr>
      <w:r>
        <w:t>Auto-formation sur Adobe Première</w:t>
      </w:r>
    </w:p>
    <w:p w14:paraId="7B8C352E" w14:textId="65178A81" w:rsidR="00AE4BEE" w:rsidRDefault="00AE4BEE" w:rsidP="00E21F11">
      <w:pPr>
        <w:pStyle w:val="Paragraphedeliste"/>
        <w:numPr>
          <w:ilvl w:val="0"/>
          <w:numId w:val="7"/>
        </w:numPr>
        <w:jc w:val="both"/>
      </w:pPr>
      <w:r>
        <w:t>Rédaction de mon « récit »</w:t>
      </w:r>
    </w:p>
    <w:p w14:paraId="7B453A61" w14:textId="29DD99DE" w:rsidR="006D4031" w:rsidRPr="00A024CF" w:rsidRDefault="006D4031" w:rsidP="00E21F11">
      <w:pPr>
        <w:pStyle w:val="Paragraphedeliste"/>
        <w:numPr>
          <w:ilvl w:val="0"/>
          <w:numId w:val="7"/>
        </w:numPr>
        <w:jc w:val="both"/>
      </w:pPr>
      <w:r>
        <w:t>Commencer à monter</w:t>
      </w:r>
    </w:p>
    <w:p w14:paraId="024AA052" w14:textId="13FB35F4" w:rsidR="00055DE1" w:rsidRDefault="00454D28" w:rsidP="006D4031">
      <w:pPr>
        <w:pStyle w:val="Titre1"/>
        <w:jc w:val="both"/>
      </w:pPr>
      <w:r>
        <w:t>A</w:t>
      </w:r>
      <w:r w:rsidR="00A024CF">
        <w:t>ctivités</w:t>
      </w:r>
    </w:p>
    <w:p w14:paraId="23A91E75" w14:textId="2A022DAC" w:rsidR="00055DE1" w:rsidRDefault="00055DE1" w:rsidP="00E21F11">
      <w:pPr>
        <w:pStyle w:val="Paragraphedeliste"/>
        <w:numPr>
          <w:ilvl w:val="0"/>
          <w:numId w:val="9"/>
        </w:numPr>
        <w:jc w:val="both"/>
      </w:pPr>
      <w:r>
        <w:t>Visionnage de tutoriels en anglais pour apprendre à utiliser Adobe première pro.</w:t>
      </w:r>
    </w:p>
    <w:p w14:paraId="2567E18D" w14:textId="5B731826" w:rsidR="00C447D3" w:rsidRDefault="00C447D3" w:rsidP="00E21F11">
      <w:pPr>
        <w:pStyle w:val="Paragraphedeliste"/>
        <w:numPr>
          <w:ilvl w:val="0"/>
          <w:numId w:val="9"/>
        </w:numPr>
        <w:jc w:val="both"/>
      </w:pPr>
      <w:r>
        <w:t xml:space="preserve">Sélection d’extraits </w:t>
      </w:r>
      <w:r w:rsidR="006D4031">
        <w:t>« parlants »</w:t>
      </w:r>
    </w:p>
    <w:p w14:paraId="27B6D30B" w14:textId="1A63A705" w:rsidR="00FC5AC4" w:rsidRDefault="006D4031" w:rsidP="006D4031">
      <w:pPr>
        <w:pStyle w:val="Titre1"/>
      </w:pPr>
      <w:r>
        <w:t>Mon conte</w:t>
      </w:r>
    </w:p>
    <w:p w14:paraId="15772394" w14:textId="77777777" w:rsidR="00AE4BEE" w:rsidRPr="006D4031" w:rsidRDefault="00AE4BEE" w:rsidP="00AE4BEE">
      <w:pPr>
        <w:jc w:val="both"/>
      </w:pPr>
    </w:p>
    <w:p w14:paraId="68221AB1" w14:textId="77777777" w:rsidR="00AE4BEE" w:rsidRPr="006D4031" w:rsidRDefault="00AE4BEE" w:rsidP="006D4031">
      <w:pPr>
        <w:pStyle w:val="Paragraphedeliste"/>
        <w:numPr>
          <w:ilvl w:val="0"/>
          <w:numId w:val="15"/>
        </w:numPr>
        <w:jc w:val="both"/>
      </w:pPr>
      <w:r w:rsidRPr="006D4031">
        <w:t>Moi, Léa.</w:t>
      </w:r>
    </w:p>
    <w:p w14:paraId="7F66EAA3" w14:textId="77777777" w:rsidR="00AE4BEE" w:rsidRPr="006D4031" w:rsidRDefault="00AE4BEE" w:rsidP="00AE4BEE">
      <w:pPr>
        <w:pStyle w:val="Paragraphedeliste"/>
        <w:numPr>
          <w:ilvl w:val="0"/>
          <w:numId w:val="12"/>
        </w:numPr>
        <w:jc w:val="both"/>
      </w:pPr>
      <w:r w:rsidRPr="006D4031">
        <w:t>Nom, prénom</w:t>
      </w:r>
    </w:p>
    <w:p w14:paraId="2A447676" w14:textId="77777777" w:rsidR="00AE4BEE" w:rsidRPr="006D4031" w:rsidRDefault="00AE4BEE" w:rsidP="00AE4BEE">
      <w:pPr>
        <w:pStyle w:val="Paragraphedeliste"/>
        <w:numPr>
          <w:ilvl w:val="0"/>
          <w:numId w:val="12"/>
        </w:numPr>
        <w:jc w:val="both"/>
      </w:pPr>
      <w:r w:rsidRPr="006D4031">
        <w:t>Age</w:t>
      </w:r>
    </w:p>
    <w:p w14:paraId="1F816177" w14:textId="77777777" w:rsidR="00AE4BEE" w:rsidRPr="006D4031" w:rsidRDefault="00AE4BEE" w:rsidP="00AE4BEE">
      <w:pPr>
        <w:pStyle w:val="Paragraphedeliste"/>
        <w:numPr>
          <w:ilvl w:val="0"/>
          <w:numId w:val="12"/>
        </w:numPr>
        <w:jc w:val="both"/>
      </w:pPr>
      <w:r w:rsidRPr="006D4031">
        <w:t xml:space="preserve">Etudiante </w:t>
      </w:r>
      <w:r w:rsidRPr="006D4031">
        <w:sym w:font="Wingdings" w:char="F0E8"/>
      </w:r>
      <w:r w:rsidRPr="006D4031">
        <w:t xml:space="preserve"> ENSGSI</w:t>
      </w:r>
    </w:p>
    <w:p w14:paraId="76FC0610" w14:textId="3A55A534" w:rsidR="00AE4BEE" w:rsidRPr="006D4031" w:rsidRDefault="00AE4BEE" w:rsidP="00AE4BEE">
      <w:pPr>
        <w:pStyle w:val="Paragraphedeliste"/>
        <w:numPr>
          <w:ilvl w:val="0"/>
          <w:numId w:val="12"/>
        </w:numPr>
        <w:jc w:val="both"/>
      </w:pPr>
      <w:r w:rsidRPr="006D4031">
        <w:t>Passions : la plongée</w:t>
      </w:r>
    </w:p>
    <w:p w14:paraId="7B8B94BF" w14:textId="46B35176" w:rsidR="00AE4BEE" w:rsidRPr="006D4031" w:rsidRDefault="00AE4BEE" w:rsidP="00AE4BEE">
      <w:pPr>
        <w:jc w:val="both"/>
      </w:pPr>
    </w:p>
    <w:p w14:paraId="06921E53" w14:textId="26D04402" w:rsidR="00AE4BEE" w:rsidRPr="006D4031" w:rsidRDefault="00AE4BEE" w:rsidP="006D4031">
      <w:pPr>
        <w:pStyle w:val="Paragraphedeliste"/>
        <w:numPr>
          <w:ilvl w:val="0"/>
          <w:numId w:val="15"/>
        </w:numPr>
        <w:jc w:val="both"/>
      </w:pPr>
      <w:r w:rsidRPr="006D4031">
        <w:t>Je VEUX aller à la découverte du monde et de moi</w:t>
      </w:r>
    </w:p>
    <w:p w14:paraId="2EA218C4" w14:textId="5B8F3498" w:rsidR="00AE4BEE" w:rsidRPr="006D4031" w:rsidRDefault="00AE4BEE" w:rsidP="006D4031">
      <w:pPr>
        <w:pStyle w:val="Paragraphedeliste"/>
        <w:numPr>
          <w:ilvl w:val="0"/>
          <w:numId w:val="15"/>
        </w:numPr>
        <w:jc w:val="both"/>
        <w:rPr>
          <w:rFonts w:cs="Times"/>
        </w:rPr>
      </w:pPr>
      <w:r w:rsidRPr="006D4031">
        <w:rPr>
          <w:rFonts w:cs="Times"/>
        </w:rPr>
        <w:t xml:space="preserve">Se jeter à l’eau </w:t>
      </w:r>
    </w:p>
    <w:p w14:paraId="6495FD85" w14:textId="2AB010D4" w:rsidR="00BD1A8E" w:rsidRPr="006D4031" w:rsidRDefault="006D4031" w:rsidP="00287739">
      <w:pPr>
        <w:pStyle w:val="Paragraphedeliste"/>
        <w:numPr>
          <w:ilvl w:val="0"/>
          <w:numId w:val="15"/>
        </w:numPr>
        <w:jc w:val="both"/>
        <w:rPr>
          <w:rFonts w:cs="Times"/>
        </w:rPr>
      </w:pPr>
      <w:r w:rsidRPr="006D4031">
        <w:rPr>
          <w:rFonts w:cs="Times"/>
        </w:rPr>
        <w:t xml:space="preserve">Monde inconnu </w:t>
      </w:r>
    </w:p>
    <w:p w14:paraId="593DB2C9" w14:textId="08094E93" w:rsidR="00BD1A8E" w:rsidRPr="006D4031" w:rsidRDefault="00AE4BEE" w:rsidP="006D4031">
      <w:pPr>
        <w:pStyle w:val="Paragraphedeliste"/>
        <w:numPr>
          <w:ilvl w:val="0"/>
          <w:numId w:val="15"/>
        </w:numPr>
        <w:jc w:val="both"/>
        <w:rPr>
          <w:rFonts w:cs="Times"/>
        </w:rPr>
      </w:pPr>
      <w:r w:rsidRPr="006D4031">
        <w:rPr>
          <w:rFonts w:cs="Times"/>
        </w:rPr>
        <w:t>Accession à la liberté</w:t>
      </w:r>
    </w:p>
    <w:p w14:paraId="389B1A1E" w14:textId="77777777" w:rsidR="006D4031" w:rsidRPr="006D4031" w:rsidRDefault="00BD1A8E" w:rsidP="006D4031">
      <w:pPr>
        <w:pStyle w:val="Paragraphedeliste"/>
        <w:numPr>
          <w:ilvl w:val="0"/>
          <w:numId w:val="16"/>
        </w:numPr>
        <w:jc w:val="both"/>
        <w:rPr>
          <w:rFonts w:cs="Times"/>
        </w:rPr>
      </w:pPr>
      <w:r w:rsidRPr="006D4031">
        <w:rPr>
          <w:rFonts w:cs="Times"/>
        </w:rPr>
        <w:t>Mes difficultés à saisir cette toute nouvelle liberté</w:t>
      </w:r>
    </w:p>
    <w:p w14:paraId="39338DFC" w14:textId="4550B8A4" w:rsidR="00BD1A8E" w:rsidRPr="006D4031" w:rsidRDefault="006D4031" w:rsidP="006D4031">
      <w:pPr>
        <w:pStyle w:val="Paragraphedeliste"/>
        <w:numPr>
          <w:ilvl w:val="0"/>
          <w:numId w:val="16"/>
        </w:numPr>
        <w:jc w:val="both"/>
        <w:rPr>
          <w:rFonts w:cs="Times"/>
        </w:rPr>
      </w:pPr>
      <w:r w:rsidRPr="006D4031">
        <w:rPr>
          <w:rFonts w:cs="Times"/>
        </w:rPr>
        <w:t>Des rencontres</w:t>
      </w:r>
    </w:p>
    <w:p w14:paraId="692BCA41" w14:textId="77777777" w:rsidR="00BD1A8E" w:rsidRPr="006D4031" w:rsidRDefault="00BD1A8E" w:rsidP="00BD1A8E">
      <w:pPr>
        <w:jc w:val="both"/>
        <w:rPr>
          <w:rFonts w:cs="Times"/>
        </w:rPr>
      </w:pPr>
    </w:p>
    <w:p w14:paraId="68B9AEB1" w14:textId="099A0924" w:rsidR="00BD1A8E" w:rsidRPr="006D4031" w:rsidRDefault="00AE4BEE" w:rsidP="00BD1A8E">
      <w:pPr>
        <w:pStyle w:val="Paragraphedeliste"/>
        <w:numPr>
          <w:ilvl w:val="0"/>
          <w:numId w:val="15"/>
        </w:numPr>
        <w:jc w:val="both"/>
        <w:rPr>
          <w:rFonts w:cs="Times"/>
        </w:rPr>
      </w:pPr>
      <w:r w:rsidRPr="006D4031">
        <w:rPr>
          <w:rFonts w:cs="Times"/>
        </w:rPr>
        <w:t>Accession à la responsabilité</w:t>
      </w:r>
      <w:r w:rsidR="006D4031" w:rsidRPr="006D4031">
        <w:rPr>
          <w:rFonts w:cs="Times"/>
        </w:rPr>
        <w:t> :</w:t>
      </w:r>
      <w:r w:rsidR="006D4031">
        <w:rPr>
          <w:rFonts w:cs="Times"/>
        </w:rPr>
        <w:t xml:space="preserve"> </w:t>
      </w:r>
      <w:r w:rsidR="00002CD0" w:rsidRPr="006D4031">
        <w:rPr>
          <w:rFonts w:cs="Times"/>
        </w:rPr>
        <w:t>Je guide des groupes de plongeurs</w:t>
      </w:r>
      <w:r w:rsidR="00F97EBC" w:rsidRPr="006D4031">
        <w:rPr>
          <w:rFonts w:cs="Times"/>
        </w:rPr>
        <w:t>,</w:t>
      </w:r>
      <w:r w:rsidR="00002CD0" w:rsidRPr="006D4031">
        <w:rPr>
          <w:rFonts w:cs="Times"/>
        </w:rPr>
        <w:t xml:space="preserve"> seule.</w:t>
      </w:r>
    </w:p>
    <w:p w14:paraId="4D64FDE2" w14:textId="77777777" w:rsidR="00002CD0" w:rsidRPr="006D4031" w:rsidRDefault="00002CD0" w:rsidP="00BD1A8E">
      <w:pPr>
        <w:jc w:val="both"/>
        <w:rPr>
          <w:rFonts w:cs="Times"/>
        </w:rPr>
      </w:pPr>
    </w:p>
    <w:p w14:paraId="2A7FDDE5" w14:textId="3410B5A1" w:rsidR="00BD1A8E" w:rsidRPr="006D4031" w:rsidRDefault="00BD1A8E" w:rsidP="006D4031">
      <w:pPr>
        <w:pStyle w:val="Paragraphedeliste"/>
        <w:numPr>
          <w:ilvl w:val="0"/>
          <w:numId w:val="15"/>
        </w:numPr>
        <w:jc w:val="both"/>
        <w:rPr>
          <w:rFonts w:cs="Times"/>
        </w:rPr>
      </w:pPr>
      <w:r w:rsidRPr="006D4031">
        <w:rPr>
          <w:rFonts w:cs="Times"/>
        </w:rPr>
        <w:t>Confiance en moi-même</w:t>
      </w:r>
    </w:p>
    <w:p w14:paraId="33F9356F" w14:textId="1FC5B573" w:rsidR="00002CD0" w:rsidRPr="006D4031" w:rsidRDefault="00002CD0" w:rsidP="006D4031">
      <w:pPr>
        <w:pStyle w:val="Paragraphedeliste"/>
        <w:numPr>
          <w:ilvl w:val="0"/>
          <w:numId w:val="17"/>
        </w:numPr>
        <w:jc w:val="both"/>
        <w:rPr>
          <w:rFonts w:cs="Times"/>
        </w:rPr>
      </w:pPr>
      <w:r w:rsidRPr="006D4031">
        <w:rPr>
          <w:rFonts w:cs="Times"/>
        </w:rPr>
        <w:t xml:space="preserve">Je pars plonger seule, à 30m de profondeur. </w:t>
      </w:r>
    </w:p>
    <w:p w14:paraId="514BFEB5" w14:textId="77777777" w:rsidR="006D4031" w:rsidRPr="006D4031" w:rsidRDefault="00002CD0" w:rsidP="006D4031">
      <w:pPr>
        <w:pStyle w:val="Paragraphedeliste"/>
        <w:numPr>
          <w:ilvl w:val="0"/>
          <w:numId w:val="17"/>
        </w:numPr>
        <w:jc w:val="both"/>
        <w:rPr>
          <w:rFonts w:cs="Times"/>
        </w:rPr>
      </w:pPr>
      <w:r w:rsidRPr="006D4031">
        <w:rPr>
          <w:rFonts w:cs="Times"/>
        </w:rPr>
        <w:t>Je me sens une légitimité.</w:t>
      </w:r>
    </w:p>
    <w:p w14:paraId="7843FA54" w14:textId="77777777" w:rsidR="006D4031" w:rsidRDefault="00002CD0" w:rsidP="006D4031">
      <w:pPr>
        <w:pStyle w:val="Paragraphedeliste"/>
        <w:numPr>
          <w:ilvl w:val="0"/>
          <w:numId w:val="17"/>
        </w:numPr>
        <w:jc w:val="both"/>
        <w:rPr>
          <w:rFonts w:cs="Times"/>
        </w:rPr>
      </w:pPr>
      <w:r w:rsidRPr="006D4031">
        <w:rPr>
          <w:rFonts w:cs="Times"/>
        </w:rPr>
        <w:t>Je peux facilement engager la conversation avec n’importe qui</w:t>
      </w:r>
    </w:p>
    <w:p w14:paraId="5EA431D1" w14:textId="77777777" w:rsidR="006D4031" w:rsidRPr="006D4031" w:rsidRDefault="006D4031" w:rsidP="006D4031">
      <w:pPr>
        <w:jc w:val="both"/>
        <w:rPr>
          <w:rFonts w:cs="Times"/>
        </w:rPr>
      </w:pPr>
    </w:p>
    <w:p w14:paraId="1CF90C0B" w14:textId="62E74DE5" w:rsidR="00F97EBC" w:rsidRPr="006D4031" w:rsidRDefault="00F97EBC" w:rsidP="006D4031">
      <w:pPr>
        <w:pStyle w:val="Paragraphedeliste"/>
        <w:numPr>
          <w:ilvl w:val="0"/>
          <w:numId w:val="15"/>
        </w:numPr>
        <w:jc w:val="both"/>
        <w:rPr>
          <w:rFonts w:cs="Times"/>
        </w:rPr>
      </w:pPr>
      <w:r w:rsidRPr="006D4031">
        <w:t>Toute mon aventure me permet d’accéder à une nouvell</w:t>
      </w:r>
      <w:r w:rsidR="00FC5AC4" w:rsidRPr="006D4031">
        <w:t>e strate de connaissance de moi ???</w:t>
      </w:r>
    </w:p>
    <w:p w14:paraId="077C5582" w14:textId="77777777" w:rsidR="00AE4BEE" w:rsidRPr="006D4031" w:rsidRDefault="00AE4BEE" w:rsidP="00AE4BEE">
      <w:pPr>
        <w:jc w:val="both"/>
        <w:rPr>
          <w:rFonts w:cs="Times"/>
        </w:rPr>
      </w:pPr>
    </w:p>
    <w:p w14:paraId="3EECBACF" w14:textId="3963C09D" w:rsidR="00AE4BEE" w:rsidRPr="006D4031" w:rsidRDefault="00002CD0" w:rsidP="006D4031">
      <w:pPr>
        <w:pStyle w:val="Paragraphedeliste"/>
        <w:numPr>
          <w:ilvl w:val="0"/>
          <w:numId w:val="15"/>
        </w:numPr>
        <w:jc w:val="both"/>
      </w:pPr>
      <w:r w:rsidRPr="006D4031">
        <w:t>No</w:t>
      </w:r>
      <w:bookmarkStart w:id="0" w:name="_GoBack"/>
      <w:bookmarkEnd w:id="0"/>
      <w:r w:rsidRPr="006D4031">
        <w:t>uvelle perception du monde ???</w:t>
      </w:r>
    </w:p>
    <w:sectPr w:rsidR="00AE4BEE" w:rsidRPr="006D4031" w:rsidSect="00E6072F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BE765" w14:textId="77777777" w:rsidR="006D4031" w:rsidRDefault="006D4031" w:rsidP="00846E51">
      <w:r>
        <w:separator/>
      </w:r>
    </w:p>
  </w:endnote>
  <w:endnote w:type="continuationSeparator" w:id="0">
    <w:p w14:paraId="3EFEC4EF" w14:textId="77777777" w:rsidR="006D4031" w:rsidRDefault="006D4031" w:rsidP="0084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ヒラギノ丸ゴ Pro W4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D6701" w14:textId="77777777" w:rsidR="006D4031" w:rsidRDefault="006D4031" w:rsidP="00846E51">
      <w:r>
        <w:separator/>
      </w:r>
    </w:p>
  </w:footnote>
  <w:footnote w:type="continuationSeparator" w:id="0">
    <w:p w14:paraId="3FC8C1F9" w14:textId="77777777" w:rsidR="006D4031" w:rsidRDefault="006D4031" w:rsidP="00846E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76682" w14:textId="4A6799D9" w:rsidR="006D4031" w:rsidRDefault="006D4031">
    <w:pPr>
      <w:pStyle w:val="En-tte"/>
    </w:pPr>
    <w:r>
      <w:t>Léa Sidersky</w:t>
    </w:r>
    <w:r>
      <w:ptab w:relativeTo="margin" w:alignment="center" w:leader="none"/>
    </w:r>
    <w:r>
      <w:ptab w:relativeTo="margin" w:alignment="right" w:leader="none"/>
    </w:r>
    <w:r>
      <w:t>9/12/13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09DA"/>
    <w:multiLevelType w:val="hybridMultilevel"/>
    <w:tmpl w:val="62E44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74441"/>
    <w:multiLevelType w:val="hybridMultilevel"/>
    <w:tmpl w:val="17E2C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74992"/>
    <w:multiLevelType w:val="hybridMultilevel"/>
    <w:tmpl w:val="426A46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D79FD"/>
    <w:multiLevelType w:val="hybridMultilevel"/>
    <w:tmpl w:val="F408A028"/>
    <w:lvl w:ilvl="0" w:tplc="E5CA08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563DD"/>
    <w:multiLevelType w:val="hybridMultilevel"/>
    <w:tmpl w:val="5064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94EDC"/>
    <w:multiLevelType w:val="hybridMultilevel"/>
    <w:tmpl w:val="7938B554"/>
    <w:lvl w:ilvl="0" w:tplc="E4D8C61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6254E"/>
    <w:multiLevelType w:val="hybridMultilevel"/>
    <w:tmpl w:val="D8B8C3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A36DE6"/>
    <w:multiLevelType w:val="hybridMultilevel"/>
    <w:tmpl w:val="B2A88D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0116E"/>
    <w:multiLevelType w:val="hybridMultilevel"/>
    <w:tmpl w:val="62386466"/>
    <w:lvl w:ilvl="0" w:tplc="7C2E8D04">
      <w:numFmt w:val="bullet"/>
      <w:lvlText w:val="-"/>
      <w:lvlJc w:val="left"/>
      <w:pPr>
        <w:ind w:left="1068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C75210E"/>
    <w:multiLevelType w:val="hybridMultilevel"/>
    <w:tmpl w:val="979A797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4C753DE"/>
    <w:multiLevelType w:val="hybridMultilevel"/>
    <w:tmpl w:val="6AACCA9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E4038EA"/>
    <w:multiLevelType w:val="hybridMultilevel"/>
    <w:tmpl w:val="5F1E72FE"/>
    <w:lvl w:ilvl="0" w:tplc="7C2E8D0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3203CF"/>
    <w:multiLevelType w:val="hybridMultilevel"/>
    <w:tmpl w:val="9F8A01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11C53"/>
    <w:multiLevelType w:val="hybridMultilevel"/>
    <w:tmpl w:val="C7A0B9C0"/>
    <w:lvl w:ilvl="0" w:tplc="7C2E8D04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4">
    <w:nsid w:val="62A633EC"/>
    <w:multiLevelType w:val="hybridMultilevel"/>
    <w:tmpl w:val="71424B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167BF6"/>
    <w:multiLevelType w:val="hybridMultilevel"/>
    <w:tmpl w:val="8120400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98691B"/>
    <w:multiLevelType w:val="hybridMultilevel"/>
    <w:tmpl w:val="127A4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496090"/>
    <w:multiLevelType w:val="hybridMultilevel"/>
    <w:tmpl w:val="96CA46B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DE75C72"/>
    <w:multiLevelType w:val="hybridMultilevel"/>
    <w:tmpl w:val="93301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5"/>
  </w:num>
  <w:num w:numId="4">
    <w:abstractNumId w:val="11"/>
  </w:num>
  <w:num w:numId="5">
    <w:abstractNumId w:val="13"/>
  </w:num>
  <w:num w:numId="6">
    <w:abstractNumId w:val="6"/>
  </w:num>
  <w:num w:numId="7">
    <w:abstractNumId w:val="1"/>
  </w:num>
  <w:num w:numId="8">
    <w:abstractNumId w:val="16"/>
  </w:num>
  <w:num w:numId="9">
    <w:abstractNumId w:val="18"/>
  </w:num>
  <w:num w:numId="10">
    <w:abstractNumId w:val="14"/>
  </w:num>
  <w:num w:numId="11">
    <w:abstractNumId w:val="7"/>
  </w:num>
  <w:num w:numId="12">
    <w:abstractNumId w:val="17"/>
  </w:num>
  <w:num w:numId="13">
    <w:abstractNumId w:val="0"/>
  </w:num>
  <w:num w:numId="14">
    <w:abstractNumId w:val="3"/>
  </w:num>
  <w:num w:numId="15">
    <w:abstractNumId w:val="4"/>
  </w:num>
  <w:num w:numId="16">
    <w:abstractNumId w:val="9"/>
  </w:num>
  <w:num w:numId="17">
    <w:abstractNumId w:val="10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50">
      <o:colormenu v:ext="edit" strokecolor="none [2409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167"/>
    <w:rsid w:val="00002CD0"/>
    <w:rsid w:val="00055DE1"/>
    <w:rsid w:val="00062648"/>
    <w:rsid w:val="00150F77"/>
    <w:rsid w:val="001B1B40"/>
    <w:rsid w:val="00287739"/>
    <w:rsid w:val="00303D5E"/>
    <w:rsid w:val="003F0438"/>
    <w:rsid w:val="00454D28"/>
    <w:rsid w:val="004B3BD0"/>
    <w:rsid w:val="004E0A6E"/>
    <w:rsid w:val="00615DCB"/>
    <w:rsid w:val="006809CD"/>
    <w:rsid w:val="006D4031"/>
    <w:rsid w:val="00715ECA"/>
    <w:rsid w:val="0075748D"/>
    <w:rsid w:val="00770013"/>
    <w:rsid w:val="007C051C"/>
    <w:rsid w:val="00807ACB"/>
    <w:rsid w:val="00820CAA"/>
    <w:rsid w:val="00846E51"/>
    <w:rsid w:val="009A6AE1"/>
    <w:rsid w:val="009C14A0"/>
    <w:rsid w:val="00A024CF"/>
    <w:rsid w:val="00AE4BEE"/>
    <w:rsid w:val="00B976EA"/>
    <w:rsid w:val="00BD1A8E"/>
    <w:rsid w:val="00C06209"/>
    <w:rsid w:val="00C447D3"/>
    <w:rsid w:val="00D920C4"/>
    <w:rsid w:val="00DE1E2A"/>
    <w:rsid w:val="00E143C7"/>
    <w:rsid w:val="00E21F11"/>
    <w:rsid w:val="00E43A79"/>
    <w:rsid w:val="00E6072F"/>
    <w:rsid w:val="00E743A2"/>
    <w:rsid w:val="00E85CDA"/>
    <w:rsid w:val="00EC3C4C"/>
    <w:rsid w:val="00F03167"/>
    <w:rsid w:val="00F81AF4"/>
    <w:rsid w:val="00F97EBC"/>
    <w:rsid w:val="00FA0244"/>
    <w:rsid w:val="00FC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2409]"/>
    </o:shapedefaults>
    <o:shapelayout v:ext="edit">
      <o:idmap v:ext="edit" data="1"/>
    </o:shapelayout>
  </w:shapeDefaults>
  <w:decimalSymbol w:val=","/>
  <w:listSeparator w:val=";"/>
  <w14:docId w14:val="2DDC2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0F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5A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00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5748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48D"/>
    <w:rPr>
      <w:rFonts w:ascii="Lucida Grande" w:hAnsi="Lucida Grande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150F77"/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50F77"/>
    <w:pPr>
      <w:pBdr>
        <w:bottom w:val="single" w:sz="8" w:space="4" w:color="51A6C2" w:themeColor="accent1"/>
      </w:pBdr>
      <w:spacing w:after="300"/>
      <w:contextualSpacing/>
    </w:pPr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50F77"/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5CDA"/>
    <w:pPr>
      <w:numPr>
        <w:ilvl w:val="1"/>
      </w:numPr>
    </w:pPr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85CDA"/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paragraph" w:styleId="En-tte">
    <w:name w:val="header"/>
    <w:basedOn w:val="Normal"/>
    <w:link w:val="En-tteCar"/>
    <w:uiPriority w:val="99"/>
    <w:unhideWhenUsed/>
    <w:rsid w:val="00846E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6E51"/>
  </w:style>
  <w:style w:type="paragraph" w:styleId="Pieddepage">
    <w:name w:val="footer"/>
    <w:basedOn w:val="Normal"/>
    <w:link w:val="PieddepageCar"/>
    <w:uiPriority w:val="99"/>
    <w:unhideWhenUsed/>
    <w:rsid w:val="00846E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6E51"/>
  </w:style>
  <w:style w:type="character" w:styleId="Textedelespacerserv">
    <w:name w:val="Placeholder Text"/>
    <w:basedOn w:val="Policepardfaut"/>
    <w:uiPriority w:val="99"/>
    <w:semiHidden/>
    <w:rsid w:val="00A024CF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FC5AC4"/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paragraph" w:styleId="Citation">
    <w:name w:val="Quote"/>
    <w:basedOn w:val="Normal"/>
    <w:next w:val="Normal"/>
    <w:link w:val="CitationCar"/>
    <w:uiPriority w:val="29"/>
    <w:qFormat/>
    <w:rsid w:val="00FC5AC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5AC4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0F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5A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00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5748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48D"/>
    <w:rPr>
      <w:rFonts w:ascii="Lucida Grande" w:hAnsi="Lucida Grande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150F77"/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50F77"/>
    <w:pPr>
      <w:pBdr>
        <w:bottom w:val="single" w:sz="8" w:space="4" w:color="51A6C2" w:themeColor="accent1"/>
      </w:pBdr>
      <w:spacing w:after="300"/>
      <w:contextualSpacing/>
    </w:pPr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50F77"/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5CDA"/>
    <w:pPr>
      <w:numPr>
        <w:ilvl w:val="1"/>
      </w:numPr>
    </w:pPr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85CDA"/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paragraph" w:styleId="En-tte">
    <w:name w:val="header"/>
    <w:basedOn w:val="Normal"/>
    <w:link w:val="En-tteCar"/>
    <w:uiPriority w:val="99"/>
    <w:unhideWhenUsed/>
    <w:rsid w:val="00846E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6E51"/>
  </w:style>
  <w:style w:type="paragraph" w:styleId="Pieddepage">
    <w:name w:val="footer"/>
    <w:basedOn w:val="Normal"/>
    <w:link w:val="PieddepageCar"/>
    <w:uiPriority w:val="99"/>
    <w:unhideWhenUsed/>
    <w:rsid w:val="00846E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6E51"/>
  </w:style>
  <w:style w:type="character" w:styleId="Textedelespacerserv">
    <w:name w:val="Placeholder Text"/>
    <w:basedOn w:val="Policepardfaut"/>
    <w:uiPriority w:val="99"/>
    <w:semiHidden/>
    <w:rsid w:val="00A024CF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FC5AC4"/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paragraph" w:styleId="Citation">
    <w:name w:val="Quote"/>
    <w:basedOn w:val="Normal"/>
    <w:next w:val="Normal"/>
    <w:link w:val="CitationCar"/>
    <w:uiPriority w:val="29"/>
    <w:qFormat/>
    <w:rsid w:val="00FC5AC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5AC4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Summer">
  <a:themeElements>
    <a:clrScheme name="Summer">
      <a:dk1>
        <a:sysClr val="windowText" lastClr="000000"/>
      </a:dk1>
      <a:lt1>
        <a:sysClr val="window" lastClr="FFFFFF"/>
      </a:lt1>
      <a:dk2>
        <a:srgbClr val="D16207"/>
      </a:dk2>
      <a:lt2>
        <a:srgbClr val="F0B31E"/>
      </a:lt2>
      <a:accent1>
        <a:srgbClr val="51A6C2"/>
      </a:accent1>
      <a:accent2>
        <a:srgbClr val="51C2A9"/>
      </a:accent2>
      <a:accent3>
        <a:srgbClr val="7EC251"/>
      </a:accent3>
      <a:accent4>
        <a:srgbClr val="E1DC53"/>
      </a:accent4>
      <a:accent5>
        <a:srgbClr val="B54721"/>
      </a:accent5>
      <a:accent6>
        <a:srgbClr val="A16BB1"/>
      </a:accent6>
      <a:hlink>
        <a:srgbClr val="A40A06"/>
      </a:hlink>
      <a:folHlink>
        <a:srgbClr val="837F16"/>
      </a:folHlink>
    </a:clrScheme>
    <a:fontScheme name="Summer">
      <a:maj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ajorFont>
      <a:min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inorFont>
    </a:fontScheme>
    <a:fmtScheme name="Summer">
      <a:fillStyleLst>
        <a:solidFill>
          <a:schemeClr val="phClr"/>
        </a:solidFill>
        <a:solidFill>
          <a:schemeClr val="phClr">
            <a:tint val="90000"/>
            <a:satMod val="135000"/>
          </a:schemeClr>
        </a:solidFill>
        <a:solidFill>
          <a:schemeClr val="phClr">
            <a:shade val="80000"/>
            <a:satMod val="110000"/>
          </a:schemeClr>
        </a:solidFill>
      </a:fillStyleLst>
      <a:lnStyleLst>
        <a:ln w="9525" cap="flat" cmpd="sng" algn="ctr">
          <a:solidFill>
            <a:schemeClr val="phClr">
              <a:satMod val="135000"/>
            </a:schemeClr>
          </a:solidFill>
          <a:prstDash val="solid"/>
        </a:ln>
        <a:ln w="25400" cap="flat" cmpd="sng" algn="ctr">
          <a:solidFill>
            <a:schemeClr val="phClr">
              <a:satMod val="150000"/>
            </a:schemeClr>
          </a:solidFill>
          <a:prstDash val="solid"/>
        </a:ln>
        <a:ln w="38100" cap="flat" cmpd="sng" algn="ctr">
          <a:solidFill>
            <a:schemeClr val="phClr"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76200" sx="101000" sy="101000" algn="ctr" rotWithShape="0">
              <a:srgbClr val="000000">
                <a:alpha val="50000"/>
              </a:srgbClr>
            </a:outerShdw>
            <a:reflection blurRad="12700" stA="20000" endPos="35000" dist="63500" dir="5400000" sy="-100000" rotWithShape="0"/>
          </a:effectLst>
        </a:effectStyle>
        <a:effectStyle>
          <a:effectLst>
            <a:outerShdw blurRad="127000" sx="103000" sy="103000" algn="ctr" rotWithShape="0">
              <a:srgbClr val="FFFFFF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morning" dir="t">
              <a:rot lat="0" lon="0" rev="1200000"/>
            </a:lightRig>
          </a:scene3d>
          <a:sp3d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/>
            </a:gs>
            <a:gs pos="100000">
              <a:schemeClr val="tx2"/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3772F2-796A-1A41-95F6-3DCA74321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703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Léa Sidersky</dc:creator>
  <cp:lastModifiedBy>Léa Sidersky</cp:lastModifiedBy>
  <cp:revision>3</cp:revision>
  <cp:lastPrinted>2013-09-30T14:12:00Z</cp:lastPrinted>
  <dcterms:created xsi:type="dcterms:W3CDTF">2013-12-09T14:45:00Z</dcterms:created>
  <dcterms:modified xsi:type="dcterms:W3CDTF">2013-12-09T15:07:00Z</dcterms:modified>
</cp:coreProperties>
</file>